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4B" w:rsidRPr="00C957DB" w:rsidRDefault="00BA3373" w:rsidP="0045652F">
      <w:pPr>
        <w:jc w:val="center"/>
        <w:rPr>
          <w:b/>
          <w:sz w:val="32"/>
          <w:szCs w:val="32"/>
        </w:rPr>
      </w:pPr>
      <w:r w:rsidRPr="00C957DB">
        <w:rPr>
          <w:b/>
          <w:sz w:val="32"/>
          <w:szCs w:val="32"/>
        </w:rPr>
        <w:t>И</w:t>
      </w:r>
      <w:r w:rsidR="0045652F" w:rsidRPr="00C957DB">
        <w:rPr>
          <w:b/>
          <w:sz w:val="32"/>
          <w:szCs w:val="32"/>
        </w:rPr>
        <w:t xml:space="preserve">нструкция для настройки </w:t>
      </w:r>
      <w:r w:rsidR="00C957DB" w:rsidRPr="00C957DB">
        <w:rPr>
          <w:b/>
          <w:sz w:val="32"/>
          <w:szCs w:val="32"/>
        </w:rPr>
        <w:t xml:space="preserve">цифрового </w:t>
      </w:r>
      <w:r w:rsidR="00F56DF3">
        <w:rPr>
          <w:b/>
          <w:sz w:val="32"/>
          <w:szCs w:val="32"/>
        </w:rPr>
        <w:t>ТВ</w:t>
      </w:r>
      <w:r w:rsidR="0045652F" w:rsidRPr="00C957DB">
        <w:rPr>
          <w:b/>
          <w:sz w:val="32"/>
          <w:szCs w:val="32"/>
        </w:rPr>
        <w:t xml:space="preserve"> от «Астра</w:t>
      </w:r>
      <w:r w:rsidR="00C957DB" w:rsidRPr="00C957DB">
        <w:rPr>
          <w:b/>
          <w:sz w:val="32"/>
          <w:szCs w:val="32"/>
        </w:rPr>
        <w:t xml:space="preserve"> Юг Т</w:t>
      </w:r>
      <w:r w:rsidR="0045652F" w:rsidRPr="00C957DB">
        <w:rPr>
          <w:b/>
          <w:sz w:val="32"/>
          <w:szCs w:val="32"/>
        </w:rPr>
        <w:t>ел</w:t>
      </w:r>
      <w:r w:rsidR="00C957DB" w:rsidRPr="00C957DB">
        <w:rPr>
          <w:b/>
          <w:sz w:val="32"/>
          <w:szCs w:val="32"/>
        </w:rPr>
        <w:t>е</w:t>
      </w:r>
      <w:r w:rsidR="0045652F" w:rsidRPr="00C957DB">
        <w:rPr>
          <w:b/>
          <w:sz w:val="32"/>
          <w:szCs w:val="32"/>
        </w:rPr>
        <w:t xml:space="preserve">ком» на телевизорах </w:t>
      </w:r>
      <w:r w:rsidR="0045652F" w:rsidRPr="00C957DB">
        <w:rPr>
          <w:b/>
          <w:sz w:val="32"/>
          <w:szCs w:val="32"/>
          <w:lang w:val="en-US"/>
        </w:rPr>
        <w:t>LG</w:t>
      </w:r>
      <w:r w:rsidR="0045652F" w:rsidRPr="00C957DB">
        <w:rPr>
          <w:b/>
          <w:sz w:val="32"/>
          <w:szCs w:val="32"/>
        </w:rPr>
        <w:t xml:space="preserve"> </w:t>
      </w:r>
      <w:r w:rsidR="0045652F" w:rsidRPr="00C957DB">
        <w:rPr>
          <w:b/>
          <w:sz w:val="32"/>
          <w:szCs w:val="32"/>
          <w:lang w:val="en-US"/>
        </w:rPr>
        <w:t>Smart</w:t>
      </w:r>
      <w:r w:rsidR="0045652F" w:rsidRPr="00C957DB">
        <w:rPr>
          <w:b/>
          <w:sz w:val="32"/>
          <w:szCs w:val="32"/>
        </w:rPr>
        <w:t xml:space="preserve"> </w:t>
      </w:r>
      <w:r w:rsidR="0045652F" w:rsidRPr="00C957DB">
        <w:rPr>
          <w:b/>
          <w:sz w:val="32"/>
          <w:szCs w:val="32"/>
          <w:lang w:val="en-US"/>
        </w:rPr>
        <w:t>TV</w:t>
      </w:r>
      <w:r w:rsidR="0045652F" w:rsidRPr="00C957DB">
        <w:rPr>
          <w:b/>
          <w:sz w:val="32"/>
          <w:szCs w:val="32"/>
        </w:rPr>
        <w:t>, используя плеер (программу) «SS IPTV»</w:t>
      </w:r>
    </w:p>
    <w:p w:rsidR="0045652F" w:rsidRPr="00C957DB" w:rsidRDefault="0045652F"/>
    <w:p w:rsidR="0045652F" w:rsidRDefault="0045652F"/>
    <w:p w:rsidR="0045652F" w:rsidRPr="00565654" w:rsidRDefault="00BA3373" w:rsidP="00CE558C">
      <w:pPr>
        <w:jc w:val="center"/>
        <w:rPr>
          <w:sz w:val="28"/>
          <w:szCs w:val="28"/>
          <w:u w:val="single"/>
        </w:rPr>
      </w:pPr>
      <w:r w:rsidRPr="00565654">
        <w:rPr>
          <w:sz w:val="28"/>
          <w:szCs w:val="28"/>
          <w:u w:val="single"/>
        </w:rPr>
        <w:t>Инструкция для случая, когда пр</w:t>
      </w:r>
      <w:r w:rsidR="00745841" w:rsidRPr="00565654">
        <w:rPr>
          <w:sz w:val="28"/>
          <w:szCs w:val="28"/>
          <w:u w:val="single"/>
        </w:rPr>
        <w:t>иложение</w:t>
      </w:r>
      <w:r w:rsidRPr="00565654">
        <w:rPr>
          <w:sz w:val="28"/>
          <w:szCs w:val="28"/>
          <w:u w:val="single"/>
        </w:rPr>
        <w:t xml:space="preserve"> «SS IPTV» </w:t>
      </w:r>
      <w:r w:rsidR="001D2615">
        <w:rPr>
          <w:sz w:val="28"/>
          <w:szCs w:val="28"/>
          <w:u w:val="single"/>
        </w:rPr>
        <w:t xml:space="preserve">на телевизоре </w:t>
      </w:r>
      <w:r w:rsidRPr="00565654">
        <w:rPr>
          <w:sz w:val="28"/>
          <w:szCs w:val="28"/>
          <w:u w:val="single"/>
        </w:rPr>
        <w:t>уже</w:t>
      </w:r>
      <w:r w:rsidR="001D2615">
        <w:rPr>
          <w:sz w:val="28"/>
          <w:szCs w:val="28"/>
          <w:u w:val="single"/>
        </w:rPr>
        <w:t>(!)</w:t>
      </w:r>
      <w:r w:rsidRPr="00565654">
        <w:rPr>
          <w:sz w:val="28"/>
          <w:szCs w:val="28"/>
          <w:u w:val="single"/>
        </w:rPr>
        <w:t xml:space="preserve"> установлен</w:t>
      </w:r>
      <w:r w:rsidR="00745841" w:rsidRPr="00565654">
        <w:rPr>
          <w:sz w:val="28"/>
          <w:szCs w:val="28"/>
          <w:u w:val="single"/>
        </w:rPr>
        <w:t>о</w:t>
      </w:r>
      <w:r w:rsidRPr="00565654">
        <w:rPr>
          <w:sz w:val="28"/>
          <w:szCs w:val="28"/>
          <w:u w:val="single"/>
        </w:rPr>
        <w:t>:</w:t>
      </w:r>
    </w:p>
    <w:p w:rsidR="0045652F" w:rsidRDefault="0045652F"/>
    <w:p w:rsidR="00BA3373" w:rsidRPr="00565654" w:rsidRDefault="001D2615" w:rsidP="00543EAF">
      <w:pPr>
        <w:numPr>
          <w:ilvl w:val="0"/>
          <w:numId w:val="4"/>
        </w:numPr>
      </w:pPr>
      <w:r>
        <w:t>Н</w:t>
      </w:r>
      <w:r w:rsidRPr="00565654">
        <w:t>а телевизоре</w:t>
      </w:r>
      <w:r>
        <w:t xml:space="preserve"> и</w:t>
      </w:r>
      <w:r w:rsidRPr="00565654">
        <w:t xml:space="preserve">з главного меню </w:t>
      </w:r>
      <w:r w:rsidRPr="00565654">
        <w:rPr>
          <w:lang w:val="en-US"/>
        </w:rPr>
        <w:t>Smart</w:t>
      </w:r>
      <w:r w:rsidRPr="00565654">
        <w:t xml:space="preserve"> </w:t>
      </w:r>
      <w:r w:rsidRPr="00565654">
        <w:rPr>
          <w:lang w:val="en-US"/>
        </w:rPr>
        <w:t>TV</w:t>
      </w:r>
      <w:r w:rsidRPr="00565654">
        <w:t xml:space="preserve"> </w:t>
      </w:r>
      <w:r>
        <w:t>з</w:t>
      </w:r>
      <w:r w:rsidR="00745841" w:rsidRPr="00565654">
        <w:t>апускаем</w:t>
      </w:r>
      <w:r>
        <w:t xml:space="preserve"> программу</w:t>
      </w:r>
      <w:r w:rsidR="00685E18" w:rsidRPr="00565654">
        <w:t xml:space="preserve"> </w:t>
      </w:r>
      <w:r w:rsidR="0045652F" w:rsidRPr="000813B2">
        <w:rPr>
          <w:i/>
        </w:rPr>
        <w:t>«SS IPTV»</w:t>
      </w:r>
      <w:r w:rsidR="00BA3373" w:rsidRPr="00565654">
        <w:t xml:space="preserve">. </w:t>
      </w:r>
      <w:r w:rsidR="00745841" w:rsidRPr="00565654">
        <w:t xml:space="preserve">Если в главном меню нет значка </w:t>
      </w:r>
      <w:r w:rsidR="00745841" w:rsidRPr="000813B2">
        <w:rPr>
          <w:i/>
        </w:rPr>
        <w:t>SS IPTV</w:t>
      </w:r>
      <w:r w:rsidR="00745841" w:rsidRPr="00565654">
        <w:t>, то находим его, на</w:t>
      </w:r>
      <w:bookmarkStart w:id="0" w:name="_GoBack"/>
      <w:bookmarkEnd w:id="0"/>
      <w:r w:rsidR="00745841" w:rsidRPr="00565654">
        <w:t>жав на пульте</w:t>
      </w:r>
      <w:r w:rsidR="006371C4" w:rsidRPr="00565654">
        <w:t xml:space="preserve"> кнопку</w:t>
      </w:r>
      <w:r w:rsidR="00745841" w:rsidRPr="00565654">
        <w:t xml:space="preserve"> (или на экране в правом нижнем углу</w:t>
      </w:r>
      <w:r w:rsidR="006371C4" w:rsidRPr="00565654">
        <w:t>)</w:t>
      </w:r>
      <w:r w:rsidR="00543EAF">
        <w:t xml:space="preserve"> -</w:t>
      </w:r>
      <w:r w:rsidR="00745841" w:rsidRPr="00565654">
        <w:t xml:space="preserve"> </w:t>
      </w:r>
      <w:r w:rsidR="00745841" w:rsidRPr="000813B2">
        <w:rPr>
          <w:b/>
          <w:i/>
        </w:rPr>
        <w:t>«</w:t>
      </w:r>
      <w:r w:rsidR="00745841" w:rsidRPr="000813B2">
        <w:rPr>
          <w:b/>
          <w:i/>
          <w:lang w:val="en-US"/>
        </w:rPr>
        <w:t>My</w:t>
      </w:r>
      <w:r w:rsidR="00745841" w:rsidRPr="000813B2">
        <w:rPr>
          <w:b/>
          <w:i/>
        </w:rPr>
        <w:t xml:space="preserve"> </w:t>
      </w:r>
      <w:r w:rsidR="00745841" w:rsidRPr="000813B2">
        <w:rPr>
          <w:b/>
          <w:i/>
          <w:lang w:val="en-US"/>
        </w:rPr>
        <w:t>Apps</w:t>
      </w:r>
      <w:r w:rsidR="00745841" w:rsidRPr="000813B2">
        <w:rPr>
          <w:b/>
          <w:i/>
        </w:rPr>
        <w:t>»</w:t>
      </w:r>
      <w:r w:rsidR="00543EAF">
        <w:rPr>
          <w:b/>
        </w:rPr>
        <w:t>.</w:t>
      </w:r>
    </w:p>
    <w:p w:rsidR="009F3612" w:rsidRPr="00565654" w:rsidRDefault="009F3612" w:rsidP="009F3612">
      <w:pPr>
        <w:ind w:left="360"/>
      </w:pPr>
    </w:p>
    <w:p w:rsidR="00946BBD" w:rsidRPr="00565654" w:rsidRDefault="00685E18" w:rsidP="00543EAF">
      <w:pPr>
        <w:numPr>
          <w:ilvl w:val="0"/>
          <w:numId w:val="4"/>
        </w:numPr>
      </w:pPr>
      <w:r w:rsidRPr="00565654">
        <w:t>П</w:t>
      </w:r>
      <w:r w:rsidR="009F3612" w:rsidRPr="00565654">
        <w:t xml:space="preserve">ри запуске </w:t>
      </w:r>
      <w:r w:rsidR="001D2615">
        <w:t xml:space="preserve">чистой (только что установленной) </w:t>
      </w:r>
      <w:r w:rsidRPr="00565654">
        <w:t>программы</w:t>
      </w:r>
      <w:r w:rsidR="00565654" w:rsidRPr="00565654">
        <w:t xml:space="preserve"> возможны два варианта</w:t>
      </w:r>
      <w:r w:rsidR="00162734">
        <w:t xml:space="preserve"> работы</w:t>
      </w:r>
      <w:r w:rsidR="00565654" w:rsidRPr="00565654">
        <w:t>, когда</w:t>
      </w:r>
      <w:r w:rsidR="009F3612" w:rsidRPr="00565654">
        <w:t xml:space="preserve"> </w:t>
      </w:r>
      <w:r w:rsidR="001D2615">
        <w:t xml:space="preserve">сразу </w:t>
      </w:r>
      <w:r w:rsidR="009F3612" w:rsidRPr="00565654">
        <w:t>включает</w:t>
      </w:r>
      <w:r w:rsidRPr="00565654">
        <w:t>ся</w:t>
      </w:r>
      <w:r w:rsidR="009F3612" w:rsidRPr="00565654">
        <w:t xml:space="preserve"> </w:t>
      </w:r>
      <w:r w:rsidR="009F3612" w:rsidRPr="000813B2">
        <w:rPr>
          <w:i/>
        </w:rPr>
        <w:t>«</w:t>
      </w:r>
      <w:r w:rsidR="001D2615" w:rsidRPr="000813B2">
        <w:rPr>
          <w:i/>
        </w:rPr>
        <w:t>М</w:t>
      </w:r>
      <w:r w:rsidR="009F3612" w:rsidRPr="000813B2">
        <w:rPr>
          <w:i/>
        </w:rPr>
        <w:t>астер выбора провайдера»</w:t>
      </w:r>
      <w:r w:rsidR="000813B2">
        <w:t xml:space="preserve"> и</w:t>
      </w:r>
      <w:r w:rsidR="00E6082E" w:rsidRPr="00565654">
        <w:t xml:space="preserve"> </w:t>
      </w:r>
      <w:r w:rsidR="00162734">
        <w:t>выбирается</w:t>
      </w:r>
      <w:r w:rsidR="00E6082E" w:rsidRPr="00565654">
        <w:t xml:space="preserve"> провайдер</w:t>
      </w:r>
      <w:r w:rsidR="009F3612" w:rsidRPr="00565654">
        <w:t>, заранее внесенны</w:t>
      </w:r>
      <w:r w:rsidR="00162734">
        <w:t>й</w:t>
      </w:r>
      <w:r w:rsidR="009F3612" w:rsidRPr="00565654">
        <w:t xml:space="preserve"> разработчиками. </w:t>
      </w:r>
      <w:r w:rsidR="000813B2">
        <w:t>В этом случае п</w:t>
      </w:r>
      <w:r w:rsidR="009F3612" w:rsidRPr="00565654">
        <w:t>рограмма предл</w:t>
      </w:r>
      <w:r w:rsidR="00E6082E" w:rsidRPr="00565654">
        <w:t>ожи</w:t>
      </w:r>
      <w:r w:rsidR="00565654" w:rsidRPr="00565654">
        <w:t xml:space="preserve">т </w:t>
      </w:r>
      <w:r w:rsidR="001D2615">
        <w:t xml:space="preserve">Вам </w:t>
      </w:r>
      <w:r w:rsidR="00565654" w:rsidRPr="00565654">
        <w:t>выбрать страну</w:t>
      </w:r>
      <w:r w:rsidR="009F3612" w:rsidRPr="00565654">
        <w:t xml:space="preserve">, город и </w:t>
      </w:r>
      <w:r w:rsidR="00D3792E">
        <w:t>Вашего</w:t>
      </w:r>
      <w:r w:rsidR="009F3612" w:rsidRPr="00565654">
        <w:t xml:space="preserve"> провайдера</w:t>
      </w:r>
      <w:r w:rsidR="00946BBD" w:rsidRPr="00565654">
        <w:t xml:space="preserve"> </w:t>
      </w:r>
      <w:r w:rsidR="00E6082E" w:rsidRPr="00565654">
        <w:t>(</w:t>
      </w:r>
      <w:r w:rsidR="001D2615">
        <w:t>В</w:t>
      </w:r>
      <w:r w:rsidR="00E6082E" w:rsidRPr="00565654">
        <w:t xml:space="preserve">ам нужна будет </w:t>
      </w:r>
      <w:r w:rsidR="00E6082E" w:rsidRPr="000813B2">
        <w:rPr>
          <w:i/>
        </w:rPr>
        <w:t>Одесса</w:t>
      </w:r>
      <w:r w:rsidR="00162734" w:rsidRPr="000813B2">
        <w:rPr>
          <w:i/>
        </w:rPr>
        <w:t xml:space="preserve"> -</w:t>
      </w:r>
      <w:r w:rsidR="00E6082E" w:rsidRPr="000813B2">
        <w:rPr>
          <w:i/>
        </w:rPr>
        <w:t xml:space="preserve"> </w:t>
      </w:r>
      <w:proofErr w:type="spellStart"/>
      <w:r w:rsidR="00E6082E" w:rsidRPr="000813B2">
        <w:rPr>
          <w:i/>
        </w:rPr>
        <w:t>Астрателком</w:t>
      </w:r>
      <w:proofErr w:type="spellEnd"/>
      <w:proofErr w:type="gramStart"/>
      <w:r w:rsidR="00E6082E" w:rsidRPr="00565654">
        <w:t>..)</w:t>
      </w:r>
      <w:proofErr w:type="gramEnd"/>
    </w:p>
    <w:p w:rsidR="00E6082E" w:rsidRPr="00565654" w:rsidRDefault="00E6082E" w:rsidP="00E6082E"/>
    <w:p w:rsidR="00E6082E" w:rsidRPr="00565654" w:rsidRDefault="00F56DF3" w:rsidP="00543EAF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45pt;height:151.55pt">
            <v:imagedata r:id="rId6" o:title=""/>
          </v:shape>
        </w:pict>
      </w:r>
    </w:p>
    <w:p w:rsidR="00E6082E" w:rsidRPr="00565654" w:rsidRDefault="001D2615" w:rsidP="00543EAF">
      <w:pPr>
        <w:ind w:left="360"/>
      </w:pPr>
      <w:r>
        <w:t>П</w:t>
      </w:r>
      <w:r w:rsidR="00E6082E" w:rsidRPr="00565654">
        <w:t xml:space="preserve">осле </w:t>
      </w:r>
      <w:r w:rsidR="00162734">
        <w:t>этого</w:t>
      </w:r>
      <w:r w:rsidR="00E6082E" w:rsidRPr="00565654">
        <w:t xml:space="preserve"> автоматически будет загружен требуемый </w:t>
      </w:r>
      <w:proofErr w:type="spellStart"/>
      <w:r w:rsidR="00E6082E" w:rsidRPr="00565654">
        <w:t>плейлист</w:t>
      </w:r>
      <w:proofErr w:type="spellEnd"/>
      <w:r w:rsidR="00E6082E" w:rsidRPr="00565654">
        <w:t xml:space="preserve"> от данного провайдера</w:t>
      </w:r>
      <w:r w:rsidR="00162734">
        <w:t xml:space="preserve"> и настройка будет окончена.</w:t>
      </w:r>
      <w:r w:rsidR="00E6082E" w:rsidRPr="00565654">
        <w:t xml:space="preserve"> </w:t>
      </w:r>
      <w:r w:rsidR="00E6082E" w:rsidRPr="00565654">
        <w:rPr>
          <w:b/>
        </w:rPr>
        <w:t>(</w:t>
      </w:r>
      <w:proofErr w:type="spellStart"/>
      <w:r w:rsidR="00162734" w:rsidRPr="000813B2">
        <w:rPr>
          <w:b/>
          <w:u w:val="single"/>
        </w:rPr>
        <w:t>П</w:t>
      </w:r>
      <w:r w:rsidR="00E6082E" w:rsidRPr="000813B2">
        <w:rPr>
          <w:b/>
          <w:u w:val="single"/>
        </w:rPr>
        <w:t>лейлист</w:t>
      </w:r>
      <w:proofErr w:type="spellEnd"/>
      <w:r w:rsidR="00E6082E" w:rsidRPr="00565654">
        <w:rPr>
          <w:b/>
        </w:rPr>
        <w:t xml:space="preserve"> – это перечень каналов</w:t>
      </w:r>
      <w:proofErr w:type="gramStart"/>
      <w:r w:rsidR="00E6082E" w:rsidRPr="00565654">
        <w:rPr>
          <w:b/>
        </w:rPr>
        <w:t>..)</w:t>
      </w:r>
      <w:r w:rsidR="00E6082E" w:rsidRPr="00565654">
        <w:t xml:space="preserve">. </w:t>
      </w:r>
      <w:proofErr w:type="gramEnd"/>
    </w:p>
    <w:p w:rsidR="00073D57" w:rsidRDefault="00685E18" w:rsidP="00543EAF">
      <w:pPr>
        <w:ind w:left="360"/>
      </w:pPr>
      <w:r w:rsidRPr="00565654">
        <w:t>В д</w:t>
      </w:r>
      <w:r w:rsidR="00E6082E" w:rsidRPr="00565654">
        <w:t xml:space="preserve">анный </w:t>
      </w:r>
      <w:r w:rsidRPr="00565654">
        <w:t xml:space="preserve">момент </w:t>
      </w:r>
      <w:r w:rsidR="00E6082E" w:rsidRPr="00565654">
        <w:t xml:space="preserve">нами дорабатывается </w:t>
      </w:r>
      <w:r w:rsidR="00677EC1" w:rsidRPr="00565654">
        <w:t xml:space="preserve">этот функционал. </w:t>
      </w:r>
      <w:proofErr w:type="spellStart"/>
      <w:r w:rsidR="00677EC1" w:rsidRPr="00565654">
        <w:t>Плейлист</w:t>
      </w:r>
      <w:proofErr w:type="spellEnd"/>
      <w:r w:rsidR="00677EC1" w:rsidRPr="00565654">
        <w:t xml:space="preserve"> </w:t>
      </w:r>
      <w:r w:rsidR="00162734">
        <w:t>будет загружен</w:t>
      </w:r>
      <w:r w:rsidR="00677EC1" w:rsidRPr="00565654">
        <w:t xml:space="preserve"> автоматически, но каналы могут не заработать. И в этом случае мы рекомендуем сделать настройки вручную</w:t>
      </w:r>
      <w:r w:rsidR="00565654" w:rsidRPr="00565654">
        <w:t xml:space="preserve"> из главного меню SS IPTV</w:t>
      </w:r>
      <w:r w:rsidR="00677EC1" w:rsidRPr="00565654">
        <w:t>.</w:t>
      </w:r>
      <w:r w:rsidR="00073D57">
        <w:t xml:space="preserve"> </w:t>
      </w:r>
    </w:p>
    <w:p w:rsidR="00565654" w:rsidRPr="000813B2" w:rsidRDefault="00073D57" w:rsidP="00543EAF">
      <w:pPr>
        <w:ind w:left="360"/>
        <w:rPr>
          <w:u w:val="single"/>
        </w:rPr>
      </w:pPr>
      <w:r w:rsidRPr="000813B2">
        <w:rPr>
          <w:u w:val="single"/>
        </w:rPr>
        <w:t>(Обратите внимание: для перехода в различные меню и окна программы внимательно используйте значки на</w:t>
      </w:r>
      <w:r w:rsidR="00162734" w:rsidRPr="000813B2">
        <w:rPr>
          <w:u w:val="single"/>
        </w:rPr>
        <w:t xml:space="preserve"> самой</w:t>
      </w:r>
      <w:r w:rsidRPr="000813B2">
        <w:rPr>
          <w:u w:val="single"/>
        </w:rPr>
        <w:t xml:space="preserve"> верхней части экрана)</w:t>
      </w:r>
      <w:r w:rsidR="000813B2">
        <w:rPr>
          <w:u w:val="single"/>
        </w:rPr>
        <w:t>.</w:t>
      </w:r>
    </w:p>
    <w:p w:rsidR="00543EAF" w:rsidRPr="00565654" w:rsidRDefault="00543EAF" w:rsidP="00543EAF">
      <w:pPr>
        <w:ind w:left="360"/>
      </w:pPr>
    </w:p>
    <w:p w:rsidR="00745841" w:rsidRPr="00565654" w:rsidRDefault="00162734" w:rsidP="00543EAF">
      <w:pPr>
        <w:numPr>
          <w:ilvl w:val="0"/>
          <w:numId w:val="4"/>
        </w:numPr>
      </w:pPr>
      <w:r>
        <w:t xml:space="preserve">Второй вариант работы – это запуск </w:t>
      </w:r>
      <w:r w:rsidR="00E9198F">
        <w:t xml:space="preserve">через </w:t>
      </w:r>
      <w:r>
        <w:t>г</w:t>
      </w:r>
      <w:r w:rsidR="009F3612" w:rsidRPr="00565654">
        <w:t>лавно</w:t>
      </w:r>
      <w:r w:rsidR="00E9198F">
        <w:t>е</w:t>
      </w:r>
      <w:r w:rsidR="009F3612" w:rsidRPr="00565654">
        <w:t xml:space="preserve"> меню SS IPTV, </w:t>
      </w:r>
      <w:r>
        <w:t xml:space="preserve">оно </w:t>
      </w:r>
      <w:r w:rsidR="00565654" w:rsidRPr="00565654">
        <w:t>будет похоже</w:t>
      </w:r>
      <w:r w:rsidR="009F3612" w:rsidRPr="00565654">
        <w:t xml:space="preserve"> на </w:t>
      </w:r>
      <w:r>
        <w:t>картинку ниже</w:t>
      </w:r>
      <w:r w:rsidR="00E6082E" w:rsidRPr="00565654">
        <w:t xml:space="preserve"> (</w:t>
      </w:r>
      <w:r w:rsidR="00D3792E">
        <w:t>здесь</w:t>
      </w:r>
      <w:r w:rsidR="00E6082E" w:rsidRPr="00565654">
        <w:t xml:space="preserve"> уже</w:t>
      </w:r>
      <w:r w:rsidR="000813B2">
        <w:t xml:space="preserve"> был</w:t>
      </w:r>
      <w:r w:rsidR="00E6082E" w:rsidRPr="00565654">
        <w:t xml:space="preserve"> выбран провайдер </w:t>
      </w:r>
      <w:r w:rsidR="00E6082E" w:rsidRPr="000813B2">
        <w:rPr>
          <w:i/>
        </w:rPr>
        <w:t>«8 канал…»</w:t>
      </w:r>
      <w:r w:rsidR="00E6082E" w:rsidRPr="00565654">
        <w:t>)</w:t>
      </w:r>
      <w:r w:rsidR="009F3612" w:rsidRPr="00565654">
        <w:t>:</w:t>
      </w:r>
    </w:p>
    <w:p w:rsidR="009F3612" w:rsidRPr="00565654" w:rsidRDefault="009F3612" w:rsidP="009F3612">
      <w:pPr>
        <w:ind w:left="360"/>
      </w:pPr>
    </w:p>
    <w:p w:rsidR="00D3792E" w:rsidRDefault="00F56DF3" w:rsidP="00543EAF">
      <w:pPr>
        <w:ind w:left="360"/>
      </w:pPr>
      <w:r>
        <w:pict>
          <v:shape id="_x0000_i1026" type="#_x0000_t75" style="width:450.15pt;height:179.75pt">
            <v:imagedata r:id="rId7" o:title="" cropbottom="19053f"/>
          </v:shape>
        </w:pict>
      </w:r>
      <w:r w:rsidR="00745841" w:rsidRPr="00565654">
        <w:t xml:space="preserve"> </w:t>
      </w:r>
    </w:p>
    <w:p w:rsidR="00073D57" w:rsidRDefault="00565654" w:rsidP="00073D57">
      <w:pPr>
        <w:ind w:left="360"/>
      </w:pPr>
      <w:r w:rsidRPr="00565654">
        <w:t xml:space="preserve">В </w:t>
      </w:r>
      <w:r w:rsidR="00073D57">
        <w:t>этом</w:t>
      </w:r>
      <w:r w:rsidRPr="00565654">
        <w:t xml:space="preserve"> окне </w:t>
      </w:r>
      <w:r w:rsidR="00162734">
        <w:t>выбирается</w:t>
      </w:r>
      <w:r w:rsidR="001D2615">
        <w:t xml:space="preserve"> </w:t>
      </w:r>
      <w:r w:rsidR="00685E18" w:rsidRPr="00565654">
        <w:t>источник</w:t>
      </w:r>
      <w:r w:rsidRPr="00565654">
        <w:t xml:space="preserve"> просмотра</w:t>
      </w:r>
      <w:r w:rsidR="000813B2">
        <w:t xml:space="preserve"> -</w:t>
      </w:r>
      <w:r w:rsidR="00685E18" w:rsidRPr="00565654">
        <w:t xml:space="preserve"> </w:t>
      </w:r>
      <w:r w:rsidR="000813B2">
        <w:t>и</w:t>
      </w:r>
      <w:r w:rsidR="00685E18" w:rsidRPr="00565654">
        <w:t xml:space="preserve">ли это будет телевидение от </w:t>
      </w:r>
      <w:r w:rsidR="00073D57">
        <w:t xml:space="preserve">основного </w:t>
      </w:r>
      <w:r w:rsidR="00685E18" w:rsidRPr="00565654">
        <w:t>провайдера, или это</w:t>
      </w:r>
      <w:r w:rsidR="001D2615">
        <w:t xml:space="preserve"> будет</w:t>
      </w:r>
      <w:r w:rsidR="00685E18" w:rsidRPr="00565654">
        <w:t xml:space="preserve"> собственное видео, или же это будет телевидение от сторонних провайдеров, </w:t>
      </w:r>
      <w:r w:rsidR="00D3792E">
        <w:t>которые</w:t>
      </w:r>
      <w:r w:rsidR="00685E18" w:rsidRPr="00565654">
        <w:t xml:space="preserve"> вносятся </w:t>
      </w:r>
      <w:r w:rsidR="001D2615">
        <w:t xml:space="preserve">в программу </w:t>
      </w:r>
      <w:r w:rsidR="00685E18" w:rsidRPr="00565654">
        <w:t>вручную</w:t>
      </w:r>
      <w:proofErr w:type="gramStart"/>
      <w:r w:rsidR="00685E18" w:rsidRPr="00565654">
        <w:t>.. (</w:t>
      </w:r>
      <w:proofErr w:type="gramEnd"/>
      <w:r w:rsidR="00D3792E">
        <w:t xml:space="preserve">и </w:t>
      </w:r>
      <w:r w:rsidR="000813B2">
        <w:t>запуска</w:t>
      </w:r>
      <w:r w:rsidR="000813B2" w:rsidRPr="00565654">
        <w:t>т</w:t>
      </w:r>
      <w:r w:rsidR="000813B2">
        <w:t>ь</w:t>
      </w:r>
      <w:r w:rsidR="000813B2" w:rsidRPr="00565654">
        <w:t xml:space="preserve">ся </w:t>
      </w:r>
      <w:r w:rsidR="000813B2">
        <w:t xml:space="preserve">они </w:t>
      </w:r>
      <w:r w:rsidR="00D3792E">
        <w:t xml:space="preserve">будут </w:t>
      </w:r>
      <w:r w:rsidRPr="00565654">
        <w:t>из</w:t>
      </w:r>
      <w:r w:rsidR="00685E18" w:rsidRPr="00565654">
        <w:t xml:space="preserve"> меню </w:t>
      </w:r>
      <w:r w:rsidR="00685E18" w:rsidRPr="00AB1E8A">
        <w:rPr>
          <w:b/>
          <w:i/>
        </w:rPr>
        <w:t>«</w:t>
      </w:r>
      <w:r w:rsidR="00685E18" w:rsidRPr="00AB1E8A">
        <w:rPr>
          <w:b/>
          <w:i/>
          <w:lang w:val="en-US"/>
        </w:rPr>
        <w:t>My</w:t>
      </w:r>
      <w:r w:rsidR="00685E18" w:rsidRPr="00AB1E8A">
        <w:rPr>
          <w:b/>
          <w:i/>
        </w:rPr>
        <w:t xml:space="preserve"> </w:t>
      </w:r>
      <w:r w:rsidR="00685E18" w:rsidRPr="00AB1E8A">
        <w:rPr>
          <w:b/>
          <w:i/>
          <w:lang w:val="en-US"/>
        </w:rPr>
        <w:t>Playlist</w:t>
      </w:r>
      <w:r w:rsidR="00685E18" w:rsidRPr="00AB1E8A">
        <w:rPr>
          <w:b/>
          <w:i/>
        </w:rPr>
        <w:t>»</w:t>
      </w:r>
      <w:r w:rsidR="00685E18" w:rsidRPr="00565654">
        <w:t>..)</w:t>
      </w:r>
    </w:p>
    <w:p w:rsidR="00162734" w:rsidRDefault="00162734" w:rsidP="00073D57">
      <w:pPr>
        <w:ind w:left="360"/>
      </w:pPr>
    </w:p>
    <w:p w:rsidR="00162734" w:rsidRDefault="00162734" w:rsidP="00073D57">
      <w:pPr>
        <w:ind w:left="360"/>
      </w:pPr>
    </w:p>
    <w:p w:rsidR="00E6082E" w:rsidRDefault="00162734" w:rsidP="00162734">
      <w:pPr>
        <w:numPr>
          <w:ilvl w:val="0"/>
          <w:numId w:val="4"/>
        </w:numPr>
      </w:pPr>
      <w:r>
        <w:lastRenderedPageBreak/>
        <w:t xml:space="preserve">Для ручного ввода </w:t>
      </w:r>
      <w:proofErr w:type="spellStart"/>
      <w:r>
        <w:t>плейлиста</w:t>
      </w:r>
      <w:proofErr w:type="spellEnd"/>
      <w:r>
        <w:t xml:space="preserve"> </w:t>
      </w:r>
      <w:r w:rsidR="00073D57">
        <w:t>Вам</w:t>
      </w:r>
      <w:r w:rsidR="006371C4" w:rsidRPr="00565654">
        <w:t xml:space="preserve"> </w:t>
      </w:r>
      <w:r w:rsidR="001D2615">
        <w:t>нужно</w:t>
      </w:r>
      <w:r w:rsidR="00565654" w:rsidRPr="00565654">
        <w:t xml:space="preserve"> пере</w:t>
      </w:r>
      <w:r w:rsidR="001D2615">
        <w:t>йти</w:t>
      </w:r>
      <w:r w:rsidR="00565654" w:rsidRPr="00565654">
        <w:t xml:space="preserve"> вверх на значок </w:t>
      </w:r>
      <w:r w:rsidR="00565654" w:rsidRPr="00AB1E8A">
        <w:rPr>
          <w:i/>
        </w:rPr>
        <w:t>«Настройки»</w:t>
      </w:r>
      <w:r w:rsidR="00565654" w:rsidRPr="00565654">
        <w:t xml:space="preserve"> (шестерёнка)</w:t>
      </w:r>
      <w:r w:rsidR="00073D57">
        <w:t>, после чего</w:t>
      </w:r>
      <w:r w:rsidR="00D3792E">
        <w:t xml:space="preserve"> откроется окно настроек на вкладке </w:t>
      </w:r>
      <w:r w:rsidR="00D3792E" w:rsidRPr="00AB1E8A">
        <w:rPr>
          <w:i/>
        </w:rPr>
        <w:t>«Общие»</w:t>
      </w:r>
      <w:r w:rsidR="00D3792E">
        <w:t>.</w:t>
      </w:r>
    </w:p>
    <w:p w:rsidR="00D3792E" w:rsidRDefault="00F56DF3" w:rsidP="00162734">
      <w:pPr>
        <w:ind w:left="360"/>
      </w:pPr>
      <w:r>
        <w:pict>
          <v:shape id="_x0000_i1027" type="#_x0000_t75" style="width:395.75pt;height:206.45pt">
            <v:imagedata r:id="rId8" o:title="Безымянный"/>
          </v:shape>
        </w:pict>
      </w:r>
    </w:p>
    <w:p w:rsidR="00D3792E" w:rsidRDefault="00CE558C" w:rsidP="00162734">
      <w:pPr>
        <w:ind w:left="360"/>
      </w:pPr>
      <w:r>
        <w:t>Если потребуется,</w:t>
      </w:r>
      <w:r w:rsidR="00D3792E">
        <w:t xml:space="preserve"> </w:t>
      </w:r>
      <w:r>
        <w:t xml:space="preserve">в пункте </w:t>
      </w:r>
      <w:r w:rsidRPr="00AB1E8A">
        <w:rPr>
          <w:i/>
        </w:rPr>
        <w:t>«Ваш текущий провайдер»</w:t>
      </w:r>
      <w:r>
        <w:t xml:space="preserve"> </w:t>
      </w:r>
      <w:r w:rsidR="00AB1E8A">
        <w:t>В</w:t>
      </w:r>
      <w:r w:rsidR="00D3792E">
        <w:t>ы также сможе</w:t>
      </w:r>
      <w:r w:rsidR="00AB1E8A">
        <w:t>те</w:t>
      </w:r>
      <w:r w:rsidR="00D3792E">
        <w:t xml:space="preserve"> запустить мастер и выбрать </w:t>
      </w:r>
      <w:r w:rsidR="00E9198F">
        <w:t>предлагаемого</w:t>
      </w:r>
      <w:r w:rsidR="00AB1E8A">
        <w:t xml:space="preserve"> разработчиками </w:t>
      </w:r>
      <w:r w:rsidR="00D3792E">
        <w:t>провайдера</w:t>
      </w:r>
      <w:r>
        <w:t xml:space="preserve">, но сейчас </w:t>
      </w:r>
      <w:r w:rsidR="001D2615">
        <w:t xml:space="preserve">нас интересует </w:t>
      </w:r>
      <w:r w:rsidR="00E9198F">
        <w:t>пункт</w:t>
      </w:r>
      <w:r w:rsidR="001D2615" w:rsidRPr="001D2615">
        <w:t xml:space="preserve"> слева</w:t>
      </w:r>
      <w:r w:rsidR="001D2615">
        <w:t xml:space="preserve"> </w:t>
      </w:r>
      <w:r w:rsidR="001D2615" w:rsidRPr="001D2615">
        <w:t>-</w:t>
      </w:r>
      <w:r>
        <w:t xml:space="preserve"> </w:t>
      </w:r>
      <w:r w:rsidRPr="00AB1E8A">
        <w:rPr>
          <w:b/>
          <w:i/>
        </w:rPr>
        <w:t>«Контент»</w:t>
      </w:r>
      <w:r w:rsidRPr="001D2615">
        <w:t>.</w:t>
      </w:r>
    </w:p>
    <w:p w:rsidR="0046464E" w:rsidRDefault="0046464E" w:rsidP="00162734">
      <w:pPr>
        <w:ind w:left="360"/>
      </w:pPr>
    </w:p>
    <w:p w:rsidR="0026162F" w:rsidRPr="007303C3" w:rsidRDefault="0046464E" w:rsidP="00162734">
      <w:pPr>
        <w:ind w:left="360"/>
        <w:rPr>
          <w:b/>
        </w:rPr>
      </w:pPr>
      <w:r w:rsidRPr="007303C3">
        <w:rPr>
          <w:b/>
          <w:u w:val="single"/>
        </w:rPr>
        <w:t>(!!)Важно:</w:t>
      </w:r>
      <w:r w:rsidRPr="007303C3">
        <w:rPr>
          <w:b/>
        </w:rPr>
        <w:t xml:space="preserve"> в пункте </w:t>
      </w:r>
      <w:r w:rsidRPr="007303C3">
        <w:rPr>
          <w:b/>
          <w:i/>
        </w:rPr>
        <w:t xml:space="preserve">«Преобразование адреса </w:t>
      </w:r>
      <w:r w:rsidRPr="007303C3">
        <w:rPr>
          <w:b/>
          <w:i/>
          <w:lang w:val="en-US"/>
        </w:rPr>
        <w:t>UDP</w:t>
      </w:r>
      <w:r w:rsidRPr="007303C3">
        <w:rPr>
          <w:b/>
          <w:i/>
        </w:rPr>
        <w:t xml:space="preserve"> в </w:t>
      </w:r>
      <w:r w:rsidRPr="007303C3">
        <w:rPr>
          <w:b/>
          <w:i/>
          <w:lang w:val="en-US"/>
        </w:rPr>
        <w:t>HTTP</w:t>
      </w:r>
      <w:r w:rsidRPr="007303C3">
        <w:rPr>
          <w:b/>
          <w:i/>
        </w:rPr>
        <w:t>»</w:t>
      </w:r>
      <w:r w:rsidRPr="007303C3">
        <w:rPr>
          <w:b/>
        </w:rPr>
        <w:t xml:space="preserve"> необходимо снять птичку, если она была </w:t>
      </w:r>
      <w:r w:rsidR="007303C3">
        <w:rPr>
          <w:b/>
        </w:rPr>
        <w:t xml:space="preserve">ранее </w:t>
      </w:r>
      <w:r w:rsidRPr="007303C3">
        <w:rPr>
          <w:b/>
        </w:rPr>
        <w:t xml:space="preserve">проставлена. </w:t>
      </w:r>
    </w:p>
    <w:p w:rsidR="00CE558C" w:rsidRDefault="00CE558C" w:rsidP="00D3792E">
      <w:pPr>
        <w:ind w:left="360"/>
      </w:pPr>
    </w:p>
    <w:p w:rsidR="00D3792E" w:rsidRDefault="00EA09B3" w:rsidP="00543EAF">
      <w:pPr>
        <w:numPr>
          <w:ilvl w:val="0"/>
          <w:numId w:val="4"/>
        </w:numPr>
      </w:pPr>
      <w:r>
        <w:t xml:space="preserve">При нажатии пункта </w:t>
      </w:r>
      <w:r w:rsidRPr="00AB1E8A">
        <w:rPr>
          <w:b/>
          <w:i/>
        </w:rPr>
        <w:t>«Контент»</w:t>
      </w:r>
      <w:r>
        <w:t xml:space="preserve"> о</w:t>
      </w:r>
      <w:r w:rsidR="00CE558C">
        <w:t xml:space="preserve">ткроется окно, где можно вручную прописать интернет-ссылку на необходимый </w:t>
      </w:r>
      <w:proofErr w:type="spellStart"/>
      <w:r w:rsidR="00CE558C">
        <w:t>плейлист</w:t>
      </w:r>
      <w:proofErr w:type="spellEnd"/>
      <w:r w:rsidR="00CE558C">
        <w:t xml:space="preserve">, </w:t>
      </w:r>
      <w:r w:rsidR="00E9198F">
        <w:t>а</w:t>
      </w:r>
      <w:r w:rsidR="001D2615">
        <w:t xml:space="preserve"> </w:t>
      </w:r>
      <w:r w:rsidR="00CE558C">
        <w:t xml:space="preserve">в </w:t>
      </w:r>
      <w:r>
        <w:t>наше</w:t>
      </w:r>
      <w:r w:rsidR="00CE558C">
        <w:t xml:space="preserve">м случае </w:t>
      </w:r>
      <w:r w:rsidR="001D2615">
        <w:t xml:space="preserve">- </w:t>
      </w:r>
      <w:proofErr w:type="spellStart"/>
      <w:r w:rsidR="00CE558C">
        <w:t>плейлист</w:t>
      </w:r>
      <w:proofErr w:type="spellEnd"/>
      <w:r w:rsidR="00CE558C">
        <w:t xml:space="preserve"> от Астр</w:t>
      </w:r>
      <w:r w:rsidR="00C957DB">
        <w:t>а Юг Тел</w:t>
      </w:r>
      <w:r w:rsidR="00CE558C">
        <w:t>еком.</w:t>
      </w:r>
    </w:p>
    <w:p w:rsidR="00CE558C" w:rsidRDefault="00F56DF3" w:rsidP="00E9198F">
      <w:pPr>
        <w:ind w:left="360"/>
      </w:pPr>
      <w:r>
        <w:pict>
          <v:shape id="_x0000_i1028" type="#_x0000_t75" style="width:377.6pt;height:217pt">
            <v:imagedata r:id="rId9" o:title="Безымянный2"/>
          </v:shape>
        </w:pict>
      </w:r>
    </w:p>
    <w:p w:rsidR="00CE558C" w:rsidRDefault="001D2615" w:rsidP="00E9198F">
      <w:pPr>
        <w:ind w:left="360"/>
      </w:pPr>
      <w:r>
        <w:t>П</w:t>
      </w:r>
      <w:r w:rsidR="00C957DB">
        <w:t>е</w:t>
      </w:r>
      <w:r>
        <w:t xml:space="preserve">рейдите на пункт внизу </w:t>
      </w:r>
      <w:r w:rsidRPr="00AB1E8A">
        <w:rPr>
          <w:i/>
        </w:rPr>
        <w:t>«Добавить»</w:t>
      </w:r>
      <w:r w:rsidR="0066574C">
        <w:t>. У Вас появ</w:t>
      </w:r>
      <w:r w:rsidR="00AB1E8A">
        <w:t>и</w:t>
      </w:r>
      <w:r w:rsidR="0066574C">
        <w:t xml:space="preserve">тся </w:t>
      </w:r>
      <w:r w:rsidR="00AB1E8A">
        <w:t xml:space="preserve">пустая </w:t>
      </w:r>
      <w:r w:rsidR="0066574C">
        <w:t>стро</w:t>
      </w:r>
      <w:r w:rsidR="00AB1E8A">
        <w:t>ка</w:t>
      </w:r>
      <w:r w:rsidR="0066574C">
        <w:t xml:space="preserve"> для заполнения. При пере</w:t>
      </w:r>
      <w:r w:rsidR="00E9198F">
        <w:t>мещении</w:t>
      </w:r>
      <w:r w:rsidR="0066574C">
        <w:t xml:space="preserve"> курсора в строку у Вас автоматически появится экранная клавиатура. Пользуясь пультом, с помощью стрелок и к</w:t>
      </w:r>
      <w:r w:rsidR="000813B2">
        <w:t>нопк</w:t>
      </w:r>
      <w:r w:rsidR="0066574C">
        <w:t xml:space="preserve">и </w:t>
      </w:r>
      <w:r w:rsidR="0066574C" w:rsidRPr="000813B2">
        <w:rPr>
          <w:i/>
        </w:rPr>
        <w:t>«ОК»</w:t>
      </w:r>
      <w:r w:rsidR="0066574C">
        <w:t xml:space="preserve"> набираем нужный </w:t>
      </w:r>
      <w:r w:rsidR="00E9198F">
        <w:t xml:space="preserve">нам </w:t>
      </w:r>
      <w:r w:rsidR="0066574C">
        <w:t xml:space="preserve">текст. В колонке </w:t>
      </w:r>
      <w:r w:rsidR="0066574C" w:rsidRPr="00AB1E8A">
        <w:rPr>
          <w:i/>
        </w:rPr>
        <w:t>«Название»</w:t>
      </w:r>
      <w:r w:rsidR="0066574C">
        <w:t xml:space="preserve"> можно для своего удобства напечатать название </w:t>
      </w:r>
      <w:r w:rsidR="0066574C" w:rsidRPr="00AB1E8A">
        <w:rPr>
          <w:i/>
        </w:rPr>
        <w:t>«Астра»</w:t>
      </w:r>
      <w:r w:rsidR="0066574C">
        <w:t xml:space="preserve">. А в колонке </w:t>
      </w:r>
      <w:r w:rsidR="0066574C" w:rsidRPr="00AB1E8A">
        <w:rPr>
          <w:i/>
        </w:rPr>
        <w:t>«Ссылка»</w:t>
      </w:r>
      <w:r w:rsidR="0066574C">
        <w:t xml:space="preserve"> требуется </w:t>
      </w:r>
      <w:r w:rsidR="00543EAF">
        <w:t>внимательно</w:t>
      </w:r>
      <w:r w:rsidR="0066574C">
        <w:t xml:space="preserve"> напечатать необходимую ссылку на </w:t>
      </w:r>
      <w:proofErr w:type="spellStart"/>
      <w:r w:rsidR="0066574C">
        <w:t>плейлист</w:t>
      </w:r>
      <w:proofErr w:type="spellEnd"/>
      <w:r w:rsidR="0066574C">
        <w:t>:</w:t>
      </w:r>
    </w:p>
    <w:p w:rsidR="00C957DB" w:rsidRDefault="00C957DB" w:rsidP="00C957DB">
      <w:pPr>
        <w:ind w:left="360"/>
        <w:rPr>
          <w:b/>
          <w:u w:val="single"/>
        </w:rPr>
      </w:pPr>
      <w:hyperlink r:id="rId10" w:history="1">
        <w:r w:rsidRPr="00C957DB">
          <w:rPr>
            <w:b/>
            <w:u w:val="single"/>
          </w:rPr>
          <w:t>http://astranet.od.ua/iptv.m3u</w:t>
        </w:r>
      </w:hyperlink>
    </w:p>
    <w:p w:rsidR="00C957DB" w:rsidRPr="00C957DB" w:rsidRDefault="00C957DB" w:rsidP="00C957DB">
      <w:pPr>
        <w:ind w:left="360"/>
        <w:rPr>
          <w:b/>
          <w:u w:val="single"/>
        </w:rPr>
      </w:pPr>
      <w:r>
        <w:t>или</w:t>
      </w:r>
    </w:p>
    <w:p w:rsidR="00C957DB" w:rsidRPr="00C957DB" w:rsidRDefault="00F56DF3" w:rsidP="00C957DB">
      <w:pPr>
        <w:ind w:left="360"/>
        <w:rPr>
          <w:b/>
          <w:u w:val="single"/>
        </w:rPr>
      </w:pPr>
      <w:hyperlink r:id="rId11" w:history="1">
        <w:r w:rsidR="00C957DB" w:rsidRPr="00C957DB">
          <w:rPr>
            <w:b/>
            <w:u w:val="single"/>
          </w:rPr>
          <w:t>http://astranet.od.ua/iptv_aura.m3u</w:t>
        </w:r>
      </w:hyperlink>
    </w:p>
    <w:p w:rsidR="00C957DB" w:rsidRDefault="00C957DB" w:rsidP="00E9198F">
      <w:pPr>
        <w:ind w:left="360"/>
      </w:pPr>
    </w:p>
    <w:p w:rsidR="00543EAF" w:rsidRDefault="00543EAF" w:rsidP="00E9198F">
      <w:pPr>
        <w:ind w:left="360"/>
      </w:pPr>
      <w:r>
        <w:t>По</w:t>
      </w:r>
      <w:r w:rsidR="00E9198F">
        <w:t xml:space="preserve"> завершению</w:t>
      </w:r>
      <w:r>
        <w:t xml:space="preserve"> </w:t>
      </w:r>
      <w:r w:rsidR="00E9198F">
        <w:t>ввода</w:t>
      </w:r>
      <w:r>
        <w:t xml:space="preserve"> </w:t>
      </w:r>
      <w:r w:rsidR="00E9198F">
        <w:t xml:space="preserve">букв </w:t>
      </w:r>
      <w:r>
        <w:t xml:space="preserve">не забудьте на экранной клавиатуре нажать кнопку </w:t>
      </w:r>
      <w:r w:rsidRPr="00AB1E8A">
        <w:rPr>
          <w:i/>
        </w:rPr>
        <w:t>«</w:t>
      </w:r>
      <w:r w:rsidRPr="00AB1E8A">
        <w:rPr>
          <w:i/>
          <w:lang w:val="en-US"/>
        </w:rPr>
        <w:t>Enter</w:t>
      </w:r>
      <w:r w:rsidRPr="00AB1E8A">
        <w:rPr>
          <w:i/>
        </w:rPr>
        <w:t>»</w:t>
      </w:r>
      <w:r>
        <w:t xml:space="preserve"> (стрелк</w:t>
      </w:r>
      <w:r w:rsidR="000813B2">
        <w:t>а</w:t>
      </w:r>
      <w:r>
        <w:t xml:space="preserve"> вниз и влево)</w:t>
      </w:r>
    </w:p>
    <w:p w:rsidR="00CE3C49" w:rsidRDefault="00CE3C49" w:rsidP="00E9198F">
      <w:pPr>
        <w:ind w:left="360"/>
      </w:pPr>
    </w:p>
    <w:p w:rsidR="00CE3C49" w:rsidRDefault="00CE3C49" w:rsidP="00E9198F">
      <w:pPr>
        <w:ind w:left="360"/>
      </w:pPr>
    </w:p>
    <w:p w:rsidR="00CE3C49" w:rsidRDefault="00CE3C49" w:rsidP="00E9198F">
      <w:pPr>
        <w:ind w:left="360"/>
      </w:pPr>
    </w:p>
    <w:p w:rsidR="00CE3C49" w:rsidRDefault="00CE3C49" w:rsidP="00E9198F">
      <w:pPr>
        <w:ind w:left="360"/>
      </w:pPr>
    </w:p>
    <w:p w:rsidR="00CE3C49" w:rsidRDefault="00CE3C49" w:rsidP="00E9198F">
      <w:pPr>
        <w:ind w:left="360"/>
      </w:pPr>
    </w:p>
    <w:p w:rsidR="00CE3C49" w:rsidRDefault="00CE3C49" w:rsidP="00E9198F">
      <w:pPr>
        <w:ind w:left="360"/>
      </w:pPr>
    </w:p>
    <w:p w:rsidR="00CE3C49" w:rsidRDefault="00CE3C49" w:rsidP="00E9198F">
      <w:pPr>
        <w:ind w:left="360"/>
      </w:pPr>
    </w:p>
    <w:p w:rsidR="00CE3C49" w:rsidRDefault="00CE3C49" w:rsidP="00E9198F">
      <w:pPr>
        <w:ind w:left="360"/>
      </w:pPr>
    </w:p>
    <w:p w:rsidR="00CE3C49" w:rsidRDefault="000813B2" w:rsidP="00E9198F">
      <w:pPr>
        <w:ind w:left="360"/>
      </w:pPr>
      <w:r>
        <w:t>Такой процедурой Вы</w:t>
      </w:r>
      <w:r w:rsidR="00CE3C49">
        <w:t xml:space="preserve"> мож</w:t>
      </w:r>
      <w:r>
        <w:t>ете</w:t>
      </w:r>
      <w:r w:rsidR="00CE3C49">
        <w:t xml:space="preserve"> добавить несколько </w:t>
      </w:r>
      <w:proofErr w:type="spellStart"/>
      <w:r w:rsidR="00CE3C49">
        <w:t>плейлистов</w:t>
      </w:r>
      <w:proofErr w:type="spellEnd"/>
      <w:r w:rsidR="00CE3C49">
        <w:t xml:space="preserve"> и</w:t>
      </w:r>
      <w:r w:rsidR="00771552">
        <w:t>, как</w:t>
      </w:r>
      <w:r w:rsidR="00CE3C49">
        <w:t xml:space="preserve"> для примера, всё </w:t>
      </w:r>
      <w:r w:rsidR="00771552">
        <w:t xml:space="preserve">это </w:t>
      </w:r>
      <w:r w:rsidR="00CE3C49">
        <w:t>будет выглядеть вот так:</w:t>
      </w:r>
    </w:p>
    <w:p w:rsidR="00CE3C49" w:rsidRDefault="00F56DF3" w:rsidP="00E9198F">
      <w:pPr>
        <w:ind w:left="360"/>
      </w:pPr>
      <w:r>
        <w:pict>
          <v:shape id="_x0000_i1029" type="#_x0000_t75" style="width:350.95pt;height:203.9pt">
            <v:imagedata r:id="rId12" o:title="Безымянный3"/>
          </v:shape>
        </w:pict>
      </w:r>
    </w:p>
    <w:p w:rsidR="00CE3C49" w:rsidRDefault="00CE3C49" w:rsidP="00E9198F">
      <w:pPr>
        <w:ind w:left="360"/>
      </w:pPr>
    </w:p>
    <w:p w:rsidR="00543EAF" w:rsidRDefault="00543EAF" w:rsidP="00E9198F">
      <w:pPr>
        <w:ind w:left="360"/>
      </w:pPr>
      <w:r>
        <w:t>После всех вв</w:t>
      </w:r>
      <w:r w:rsidR="00771552">
        <w:t>о</w:t>
      </w:r>
      <w:r>
        <w:t>д</w:t>
      </w:r>
      <w:r w:rsidR="00771552">
        <w:t>ов</w:t>
      </w:r>
      <w:r>
        <w:t xml:space="preserve"> </w:t>
      </w:r>
      <w:r w:rsidR="00E9198F">
        <w:t xml:space="preserve">с </w:t>
      </w:r>
      <w:r>
        <w:t>пульт</w:t>
      </w:r>
      <w:r w:rsidR="00E9198F">
        <w:t>а</w:t>
      </w:r>
      <w:r>
        <w:t xml:space="preserve"> обязательно перейдите наверх на надпись </w:t>
      </w:r>
      <w:r w:rsidRPr="00AB1E8A">
        <w:rPr>
          <w:b/>
          <w:i/>
        </w:rPr>
        <w:t>«Сохранить»</w:t>
      </w:r>
      <w:r w:rsidR="00AB1E8A" w:rsidRPr="00AB1E8A">
        <w:t>(!)</w:t>
      </w:r>
      <w:r w:rsidRPr="00AB1E8A">
        <w:t>.</w:t>
      </w:r>
      <w:r>
        <w:t xml:space="preserve"> </w:t>
      </w:r>
      <w:r w:rsidR="00771552">
        <w:t>А</w:t>
      </w:r>
      <w:r w:rsidR="00E9198F">
        <w:t xml:space="preserve"> ч</w:t>
      </w:r>
      <w:r>
        <w:t>тобы выйти из настроек</w:t>
      </w:r>
      <w:r w:rsidR="00E9198F">
        <w:t>,</w:t>
      </w:r>
      <w:r>
        <w:t xml:space="preserve"> перейдите на самый верхний крайний справа значок стрелки </w:t>
      </w:r>
      <w:r w:rsidR="00E9198F">
        <w:t xml:space="preserve">- </w:t>
      </w:r>
      <w:r w:rsidRPr="00AB1E8A">
        <w:rPr>
          <w:i/>
        </w:rPr>
        <w:t>«</w:t>
      </w:r>
      <w:r w:rsidR="00792D81" w:rsidRPr="00AB1E8A">
        <w:rPr>
          <w:i/>
        </w:rPr>
        <w:t>На уровень ввер</w:t>
      </w:r>
      <w:r w:rsidRPr="00AB1E8A">
        <w:rPr>
          <w:i/>
        </w:rPr>
        <w:t>х»</w:t>
      </w:r>
      <w:r w:rsidR="00E9198F">
        <w:t>.</w:t>
      </w:r>
    </w:p>
    <w:p w:rsidR="00AB1E8A" w:rsidRDefault="00AB1E8A" w:rsidP="00E9198F">
      <w:pPr>
        <w:ind w:left="360"/>
      </w:pPr>
    </w:p>
    <w:p w:rsidR="00CE3C49" w:rsidRDefault="00E9198F" w:rsidP="00AB1E8A">
      <w:pPr>
        <w:numPr>
          <w:ilvl w:val="0"/>
          <w:numId w:val="4"/>
        </w:numPr>
      </w:pPr>
      <w:r>
        <w:t xml:space="preserve">На экране вновь отобразится окно главного меню. Перейдите на пункт </w:t>
      </w:r>
      <w:r w:rsidRPr="00CE3C49">
        <w:rPr>
          <w:b/>
          <w:i/>
        </w:rPr>
        <w:t>«</w:t>
      </w:r>
      <w:r w:rsidRPr="00CE3C49">
        <w:rPr>
          <w:b/>
          <w:i/>
          <w:lang w:val="en-US"/>
        </w:rPr>
        <w:t>My</w:t>
      </w:r>
      <w:r w:rsidRPr="00CE3C49">
        <w:rPr>
          <w:b/>
          <w:i/>
        </w:rPr>
        <w:t xml:space="preserve"> </w:t>
      </w:r>
      <w:r w:rsidRPr="00CE3C49">
        <w:rPr>
          <w:b/>
          <w:i/>
          <w:lang w:val="en-US"/>
        </w:rPr>
        <w:t>Playlist</w:t>
      </w:r>
      <w:r w:rsidRPr="00CE3C49">
        <w:rPr>
          <w:b/>
          <w:i/>
        </w:rPr>
        <w:t>»</w:t>
      </w:r>
      <w:r>
        <w:t xml:space="preserve">, выберите </w:t>
      </w:r>
      <w:r w:rsidRPr="00CE3C49">
        <w:rPr>
          <w:i/>
        </w:rPr>
        <w:t>«Астра»</w:t>
      </w:r>
      <w:r>
        <w:t xml:space="preserve"> и Вам откроется перечень каналов от Астра</w:t>
      </w:r>
      <w:r w:rsidR="00C957DB">
        <w:t xml:space="preserve"> Юг Т</w:t>
      </w:r>
      <w:r>
        <w:t>ел</w:t>
      </w:r>
      <w:r w:rsidR="00C957DB">
        <w:t>е</w:t>
      </w:r>
      <w:r>
        <w:t xml:space="preserve">ком. </w:t>
      </w:r>
    </w:p>
    <w:p w:rsidR="00AB1E8A" w:rsidRDefault="00AB1E8A" w:rsidP="00AB1E8A"/>
    <w:p w:rsidR="00CE558C" w:rsidRPr="00771552" w:rsidRDefault="00AB1E8A" w:rsidP="00CE3C49">
      <w:pPr>
        <w:jc w:val="center"/>
        <w:rPr>
          <w:u w:val="single"/>
        </w:rPr>
      </w:pPr>
      <w:r w:rsidRPr="00771552">
        <w:rPr>
          <w:u w:val="single"/>
        </w:rPr>
        <w:t>Желаем Вам приятного отдыха у экрана телевизора</w:t>
      </w:r>
      <w:proofErr w:type="gramStart"/>
      <w:r w:rsidRPr="00771552">
        <w:rPr>
          <w:u w:val="single"/>
        </w:rPr>
        <w:t>..!</w:t>
      </w:r>
      <w:proofErr w:type="gramEnd"/>
    </w:p>
    <w:p w:rsidR="00CE3C49" w:rsidRDefault="00CE3C49" w:rsidP="00CE3C49">
      <w:pPr>
        <w:jc w:val="center"/>
      </w:pPr>
    </w:p>
    <w:p w:rsidR="00CE3C49" w:rsidRDefault="00CE3C49" w:rsidP="00CE3C49">
      <w:pPr>
        <w:ind w:left="360"/>
      </w:pPr>
      <w:r>
        <w:t>В дальнейшем, программа при новом запуске всегда будет открываться на последнем используемом плейлисте.</w:t>
      </w:r>
    </w:p>
    <w:p w:rsidR="00CE3C49" w:rsidRPr="00565654" w:rsidRDefault="00CE3C49" w:rsidP="00CE3C49">
      <w:pPr>
        <w:jc w:val="center"/>
      </w:pPr>
    </w:p>
    <w:sectPr w:rsidR="00CE3C49" w:rsidRPr="00565654" w:rsidSect="00D3792E">
      <w:pgSz w:w="11906" w:h="16838"/>
      <w:pgMar w:top="54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5146"/>
    <w:multiLevelType w:val="hybridMultilevel"/>
    <w:tmpl w:val="3F3E9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745E7"/>
    <w:multiLevelType w:val="hybridMultilevel"/>
    <w:tmpl w:val="5B4023F0"/>
    <w:lvl w:ilvl="0" w:tplc="1D0CC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53669"/>
    <w:multiLevelType w:val="hybridMultilevel"/>
    <w:tmpl w:val="E2D23912"/>
    <w:lvl w:ilvl="0" w:tplc="E5FC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01910"/>
    <w:multiLevelType w:val="hybridMultilevel"/>
    <w:tmpl w:val="5F2CB6E6"/>
    <w:lvl w:ilvl="0" w:tplc="4B1A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52F"/>
    <w:rsid w:val="00073D57"/>
    <w:rsid w:val="000813B2"/>
    <w:rsid w:val="000A693D"/>
    <w:rsid w:val="000E1465"/>
    <w:rsid w:val="00162734"/>
    <w:rsid w:val="001D2615"/>
    <w:rsid w:val="0026162F"/>
    <w:rsid w:val="00344FCC"/>
    <w:rsid w:val="003A1E4B"/>
    <w:rsid w:val="0045652F"/>
    <w:rsid w:val="0046464E"/>
    <w:rsid w:val="00543EAF"/>
    <w:rsid w:val="00565654"/>
    <w:rsid w:val="006371C4"/>
    <w:rsid w:val="0066574C"/>
    <w:rsid w:val="00677EC1"/>
    <w:rsid w:val="00685E18"/>
    <w:rsid w:val="007303C3"/>
    <w:rsid w:val="00745841"/>
    <w:rsid w:val="00771552"/>
    <w:rsid w:val="00792D81"/>
    <w:rsid w:val="008057D7"/>
    <w:rsid w:val="00946BBD"/>
    <w:rsid w:val="009F3612"/>
    <w:rsid w:val="00AB1E8A"/>
    <w:rsid w:val="00B51D30"/>
    <w:rsid w:val="00B92953"/>
    <w:rsid w:val="00BA3373"/>
    <w:rsid w:val="00C957DB"/>
    <w:rsid w:val="00CE3C49"/>
    <w:rsid w:val="00CE558C"/>
    <w:rsid w:val="00D3792E"/>
    <w:rsid w:val="00E6082E"/>
    <w:rsid w:val="00E9198F"/>
    <w:rsid w:val="00EA09B3"/>
    <w:rsid w:val="00F5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3EAF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C957DB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a5">
    <w:name w:val="Текст Знак"/>
    <w:basedOn w:val="a0"/>
    <w:link w:val="a4"/>
    <w:uiPriority w:val="99"/>
    <w:rsid w:val="00C957DB"/>
    <w:rPr>
      <w:rFonts w:ascii="Courier New" w:eastAsia="Calibri" w:hAnsi="Courier New" w:cs="Courier New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stranet.od.ua/iptv_aura.m3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stranet.od.ua/iptv.m3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Normal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2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для настройки IPTV от «Астрателком» на телевизорах </vt:lpstr>
    </vt:vector>
  </TitlesOfParts>
  <Company>Дом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для настройки IPTV от «Астрателком» на телевизорах</dc:title>
  <dc:creator>Владик</dc:creator>
  <cp:lastModifiedBy>Ilya</cp:lastModifiedBy>
  <cp:revision>3</cp:revision>
  <cp:lastPrinted>1900-12-31T22:00:00Z</cp:lastPrinted>
  <dcterms:created xsi:type="dcterms:W3CDTF">2016-11-04T15:31:00Z</dcterms:created>
  <dcterms:modified xsi:type="dcterms:W3CDTF">2016-11-04T15:34:00Z</dcterms:modified>
</cp:coreProperties>
</file>